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F" w:rsidRPr="00870DAF" w:rsidRDefault="00870DAF" w:rsidP="00870D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70DAF">
        <w:rPr>
          <w:rFonts w:ascii="Times New Roman" w:hAnsi="Times New Roman"/>
          <w:b/>
          <w:sz w:val="28"/>
          <w:szCs w:val="24"/>
        </w:rPr>
        <w:t>Wnioski z nadzoru p</w:t>
      </w:r>
      <w:r>
        <w:rPr>
          <w:rFonts w:ascii="Times New Roman" w:hAnsi="Times New Roman"/>
          <w:b/>
          <w:sz w:val="28"/>
          <w:szCs w:val="24"/>
        </w:rPr>
        <w:t>edagogicznego dyrektora szkoły w roku szkolnym 2020/2021</w:t>
      </w:r>
    </w:p>
    <w:p w:rsidR="00870DAF" w:rsidRPr="00870DAF" w:rsidRDefault="00870DAF" w:rsidP="00870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1) Ewaluacja</w:t>
      </w:r>
      <w:r>
        <w:rPr>
          <w:rFonts w:ascii="Times New Roman" w:hAnsi="Times New Roman"/>
          <w:sz w:val="24"/>
          <w:szCs w:val="24"/>
        </w:rPr>
        <w:t xml:space="preserve"> wewnętrzna w roku szkolnym 2020/2021</w:t>
      </w:r>
      <w:r w:rsidRPr="00870DAF">
        <w:rPr>
          <w:rFonts w:ascii="Times New Roman" w:hAnsi="Times New Roman"/>
          <w:sz w:val="24"/>
          <w:szCs w:val="24"/>
        </w:rPr>
        <w:t xml:space="preserve"> przebiegała zgodnie z planem.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2) Zapewniamy uczniom bezpieczeństwo w czasie pobytu w szkole.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3) Procedury bezpieczeństwa w szkole są aktualne i dostępne.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4)  Nauczyciele przestrzegają zasad zgodności pomocy psychologiczno-pedagogicznej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70DAF">
        <w:rPr>
          <w:rFonts w:ascii="Times New Roman" w:hAnsi="Times New Roman"/>
          <w:sz w:val="24"/>
          <w:szCs w:val="24"/>
        </w:rPr>
        <w:t>z zaleceniami poradni psychologiczno-pedagogicznej.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5)  Realizacja wybranego programu jest zgodna z nową podstawą programową.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6) Wybrane programy sprzyjają rozwijaniu kreatywność i przedsiębiorczości.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7) Treści programu pozwalają na indywidualizację pracy na lekcjach.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8) Programy zostały dostosowane do potrzeb uczniów.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9) Program wychowawczo-profilaktyczny jest zgodny z kierunkami polityki oświatowej państwa na bieżący rok szkolny.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10) Kształtowanie postaw wychowawczych jest zgodne z programem wychowawczo - profilaktycznym.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11) Programy są zgodne z nową podstawą programową i pozwalają na pracę z uczniem zdolnym.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12) W szkole funkcjonuje systematyczna współpraca z rodzicami w zakresie profilaktyki uzależnień.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13) Istnieje zgodność procedur współpracy z rodzicami i zapisami statutu szkoły.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14)  Wychowawcy klas systematycznie prowadzą dokumentację pracy szkoły.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15)  Roczny Plan Wspomagania oraz inne zaplanowane działania zapewniają nauczycielom możliwość ich rozwoju.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16) W szkole istnieje odpowiedni system motywowania nauczycieli do doskonalenia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70DAF">
        <w:rPr>
          <w:rFonts w:ascii="Times New Roman" w:hAnsi="Times New Roman"/>
          <w:sz w:val="24"/>
          <w:szCs w:val="24"/>
        </w:rPr>
        <w:t xml:space="preserve">i rozwoju zawodowego. 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17) W szkole prowadzi się planowe obserwacje różnych zajęć lekcyjnych i pozalekcyjnych, których nadrzędnym celem jest podnoszenie jakości pracy każdego nauczyciela.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18) Należy zadbać o ewaluację oceniania uczniów, jego zgodności ze statutem oraz systematyczności oceniania uczniów i poprawności zapisów w dzienniku elektronicznym.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19) Plan pracy porządkujący pracę dydaktyczno-wychowawczą i opiekuńczą Szkoły Podstawowej w Mucharzu  </w:t>
      </w:r>
      <w:r>
        <w:rPr>
          <w:rFonts w:ascii="Times New Roman" w:hAnsi="Times New Roman"/>
          <w:sz w:val="24"/>
          <w:szCs w:val="24"/>
        </w:rPr>
        <w:t>w roku szkolnym 2021/2022</w:t>
      </w:r>
      <w:r w:rsidRPr="00870DAF">
        <w:rPr>
          <w:rFonts w:ascii="Times New Roman" w:hAnsi="Times New Roman"/>
          <w:sz w:val="24"/>
          <w:szCs w:val="24"/>
        </w:rPr>
        <w:t xml:space="preserve"> ze względu na pandemię nie został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70DAF">
        <w:rPr>
          <w:rFonts w:ascii="Times New Roman" w:hAnsi="Times New Roman"/>
          <w:sz w:val="24"/>
          <w:szCs w:val="24"/>
        </w:rPr>
        <w:t>w pełni zrealizowany.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20) Na zajęciach wewnątrzszkolnych rozwijano kompetencje cyfrowe uczniów. Kompetencje te rozwijali również nauczyciele. Uczniowie brali udział w zajęciach, które wdrażały ich do bezpiecznego i odpowiedzialnego korzystania z zasobów dostępnych w sieci.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21) Dyrektor szkoły podczas obserwowanych zajęć, kontroli i monitorowania analizował wykorzystanie technologii informacyjnej w realizacji podstawy programowej kształcenia ogólnego w konfrontacji z programami nauczania i zapiskami w dokumentach szkoły. Z tego monitorowania wynika, że działania te były realizowane.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22) Nauczyciele wychowawcy i informatyki zwracali uwagę na tematyką bezpieczeństwa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70DAF">
        <w:rPr>
          <w:rFonts w:ascii="Times New Roman" w:hAnsi="Times New Roman"/>
          <w:sz w:val="24"/>
          <w:szCs w:val="24"/>
        </w:rPr>
        <w:t xml:space="preserve">w Internecie i grożące uzależnienia od </w:t>
      </w:r>
      <w:proofErr w:type="spellStart"/>
      <w:r w:rsidRPr="00870DAF">
        <w:rPr>
          <w:rFonts w:ascii="Times New Roman" w:hAnsi="Times New Roman"/>
          <w:sz w:val="24"/>
          <w:szCs w:val="24"/>
        </w:rPr>
        <w:t>smartfonu</w:t>
      </w:r>
      <w:proofErr w:type="spellEnd"/>
      <w:r w:rsidRPr="00870DAF">
        <w:rPr>
          <w:rFonts w:ascii="Times New Roman" w:hAnsi="Times New Roman"/>
          <w:sz w:val="24"/>
          <w:szCs w:val="24"/>
        </w:rPr>
        <w:t xml:space="preserve">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23) Nauczyciele zgodnie z planem porządkującym pracę dydaktyczno-wychowawczą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70DAF">
        <w:rPr>
          <w:rFonts w:ascii="Times New Roman" w:hAnsi="Times New Roman"/>
          <w:sz w:val="24"/>
          <w:szCs w:val="24"/>
        </w:rPr>
        <w:t>i opiekuńczą  w szkole badali wyniki pracy w szkole i udostępniali je radzie pedagogicznej, uczniom i rodzicom.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 24) W ramach posiadanego budżetu </w:t>
      </w:r>
      <w:r>
        <w:rPr>
          <w:rFonts w:ascii="Times New Roman" w:hAnsi="Times New Roman"/>
          <w:sz w:val="24"/>
          <w:szCs w:val="24"/>
        </w:rPr>
        <w:t>doposażo</w:t>
      </w:r>
      <w:r w:rsidRPr="00870DAF">
        <w:rPr>
          <w:rFonts w:ascii="Times New Roman" w:hAnsi="Times New Roman"/>
          <w:sz w:val="24"/>
          <w:szCs w:val="24"/>
        </w:rPr>
        <w:t xml:space="preserve">no bazę dydaktyczną szkoły w środki techniczne do zdalnego i stacjonarnego nauczania z wykorzystaniem TIK.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 xml:space="preserve">25) Poprzez odpowiednie działania zwiększono wiedzę i kompetencje nauczycieli w zakresie wykorzystania technologii TIK. 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lastRenderedPageBreak/>
        <w:t xml:space="preserve">26) Uwzględniono w planowaniu pracy na rok szkolny 2021/2022 wnioski dyrektora szkoły, wychowawców klasowych, specjalistów w zakresie pomocy </w:t>
      </w:r>
      <w:proofErr w:type="spellStart"/>
      <w:r w:rsidRPr="00870DAF">
        <w:rPr>
          <w:rFonts w:ascii="Times New Roman" w:hAnsi="Times New Roman"/>
          <w:sz w:val="24"/>
          <w:szCs w:val="24"/>
        </w:rPr>
        <w:t>psychologicznopedagogicznej</w:t>
      </w:r>
      <w:proofErr w:type="spellEnd"/>
      <w:r w:rsidRPr="00870DAF">
        <w:rPr>
          <w:rFonts w:ascii="Times New Roman" w:hAnsi="Times New Roman"/>
          <w:sz w:val="24"/>
          <w:szCs w:val="24"/>
        </w:rPr>
        <w:t>, szkolnego organizatora rozwoju edukacji.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DAF">
        <w:rPr>
          <w:rFonts w:ascii="Times New Roman" w:hAnsi="Times New Roman"/>
          <w:b/>
          <w:sz w:val="24"/>
          <w:szCs w:val="24"/>
        </w:rPr>
        <w:t xml:space="preserve"> Wnios</w:t>
      </w:r>
      <w:r>
        <w:rPr>
          <w:rFonts w:ascii="Times New Roman" w:hAnsi="Times New Roman"/>
          <w:b/>
          <w:sz w:val="24"/>
          <w:szCs w:val="24"/>
        </w:rPr>
        <w:t>ki do pracy w roku szkolnym 2021/2022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1) Kontynuowanie i wzmacnianie działań wychowawczych, których celem jest wyeliminowanie niewłaściwych zachowań, wzmacnianie każdych pozytywnych zachowań,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2) zachęcanie uczniów do ambicjonalnego podchodzenia do nauki co umożliwi im osiąganie wysokich wyników w nauce ( wysokie wyniki po egzaminie ósmoklasisty, stypendium Wójta),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3) w dalszym ciągu stosowanie na zajęciach oceniania kształtującego oraz rozwijanie kompetencji kluczowych (aktywne metody i formy nauczania),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4) dalsza praca nad kulturą języka i wzajemnymi relacjami między uczniami,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5) otoczyć szczególna opieką uczniów z potrzebami edukacyjnymi (również uczniów mających trudności w nauce, którzy nie posiadają opinii PPP)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6) zachęcać uczniów do większego udziału w konkursach, zawodach i do większego angażowania się w życie szkoły,</w:t>
      </w:r>
    </w:p>
    <w:p w:rsidR="00870DAF" w:rsidRPr="00870DAF" w:rsidRDefault="00870DAF" w:rsidP="00C17D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DAF">
        <w:rPr>
          <w:rFonts w:ascii="Times New Roman" w:hAnsi="Times New Roman"/>
          <w:sz w:val="24"/>
          <w:szCs w:val="24"/>
        </w:rPr>
        <w:t>7) zwiększenie częstotliwości kontaktów z rodzicami, pedagogizacja rodziców na zebraniach, kontynuacja współpracy i angażowanie rodziców w życie klasy i szkoły.</w:t>
      </w:r>
    </w:p>
    <w:p w:rsidR="00507619" w:rsidRPr="00870DAF" w:rsidRDefault="00507619" w:rsidP="00C17DE2">
      <w:pPr>
        <w:spacing w:after="0" w:line="240" w:lineRule="auto"/>
        <w:jc w:val="both"/>
        <w:rPr>
          <w:rFonts w:ascii="Times New Roman" w:hAnsi="Times New Roman"/>
        </w:rPr>
      </w:pPr>
    </w:p>
    <w:sectPr w:rsidR="00507619" w:rsidRPr="00870DAF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DAF"/>
    <w:rsid w:val="00507619"/>
    <w:rsid w:val="0060572C"/>
    <w:rsid w:val="00870DAF"/>
    <w:rsid w:val="00C1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D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dcterms:created xsi:type="dcterms:W3CDTF">2021-09-15T20:26:00Z</dcterms:created>
  <dcterms:modified xsi:type="dcterms:W3CDTF">2021-09-15T20:31:00Z</dcterms:modified>
</cp:coreProperties>
</file>